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BC" w:rsidRPr="008A70BC" w:rsidRDefault="008A70BC" w:rsidP="008A70BC">
      <w:pPr>
        <w:spacing w:line="27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hyperlink r:id="rId4" w:tgtFrame="_blank" w:history="1">
        <w:r w:rsidRPr="008A70B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jgarrison728@gmail.com</w:t>
        </w:r>
      </w:hyperlink>
      <w:r w:rsidRPr="008A70BC">
        <w:rPr>
          <w:rFonts w:ascii="Arial" w:eastAsia="Times New Roman" w:hAnsi="Arial" w:cs="Arial"/>
          <w:color w:val="444444"/>
          <w:sz w:val="21"/>
          <w:szCs w:val="21"/>
        </w:rPr>
        <w:t> has invited you to </w:t>
      </w:r>
      <w:r w:rsidRPr="008A70BC">
        <w:rPr>
          <w:rFonts w:ascii="Arial" w:eastAsia="Times New Roman" w:hAnsi="Arial" w:cs="Arial"/>
          <w:b/>
          <w:bCs/>
          <w:color w:val="444444"/>
          <w:sz w:val="21"/>
          <w:szCs w:val="21"/>
        </w:rPr>
        <w:t>view</w:t>
      </w:r>
      <w:r w:rsidRPr="008A70BC">
        <w:rPr>
          <w:rFonts w:ascii="Arial" w:eastAsia="Times New Roman" w:hAnsi="Arial" w:cs="Arial"/>
          <w:color w:val="444444"/>
          <w:sz w:val="21"/>
          <w:szCs w:val="21"/>
        </w:rPr>
        <w:t> the following shared folder:</w:t>
      </w:r>
    </w:p>
    <w:p w:rsidR="008A70BC" w:rsidRPr="008A70BC" w:rsidRDefault="008A70BC" w:rsidP="008A70BC">
      <w:pPr>
        <w:textAlignment w:val="baseline"/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</w:pPr>
      <w:r w:rsidRPr="008A70BC"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  <w:fldChar w:fldCharType="begin"/>
      </w:r>
      <w:r w:rsidRPr="008A70BC"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  <w:instrText xml:space="preserve"> INCLUDEPICTURE "https://ssl.gstatic.com/docs/documents/share/images/services/folder-3.png" \* MERGEFORMATINET </w:instrText>
      </w:r>
      <w:r w:rsidRPr="008A70BC"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  <w:fldChar w:fldCharType="separate"/>
      </w:r>
      <w:r w:rsidRPr="008A70BC">
        <w:rPr>
          <w:rFonts w:ascii="Arial" w:eastAsia="Times New Roman" w:hAnsi="Arial" w:cs="Arial"/>
          <w:noProof/>
          <w:color w:val="201F1E"/>
          <w:sz w:val="27"/>
          <w:szCs w:val="27"/>
          <w:bdr w:val="none" w:sz="0" w:space="0" w:color="auto" w:frame="1"/>
        </w:rPr>
        <w:drawing>
          <wp:inline distT="0" distB="0" distL="0" distR="0">
            <wp:extent cx="304800" cy="304800"/>
            <wp:effectExtent l="0" t="0" r="0" b="0"/>
            <wp:docPr id="2" name="Picture 2" descr="https://ssl.gstatic.com/docs/documents/share/images/services/folde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docs/documents/share/images/services/folder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0BC"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  <w:fldChar w:fldCharType="end"/>
      </w:r>
    </w:p>
    <w:p w:rsidR="008A70BC" w:rsidRPr="008A70BC" w:rsidRDefault="008A70BC" w:rsidP="008A70BC">
      <w:pPr>
        <w:textAlignment w:val="baseline"/>
        <w:rPr>
          <w:rFonts w:ascii="Arial" w:eastAsia="Times New Roman" w:hAnsi="Arial" w:cs="Arial"/>
          <w:color w:val="201F1E"/>
          <w:sz w:val="27"/>
          <w:szCs w:val="27"/>
          <w:bdr w:val="none" w:sz="0" w:space="0" w:color="auto" w:frame="1"/>
        </w:rPr>
      </w:pPr>
      <w:hyperlink r:id="rId6" w:tgtFrame="_blank" w:history="1">
        <w:r w:rsidRPr="008A70BC">
          <w:rPr>
            <w:rFonts w:ascii="Arial" w:eastAsia="Times New Roman" w:hAnsi="Arial" w:cs="Arial"/>
            <w:color w:val="3367D6"/>
            <w:sz w:val="27"/>
            <w:szCs w:val="27"/>
            <w:u w:val="single"/>
            <w:bdr w:val="none" w:sz="0" w:space="0" w:color="auto" w:frame="1"/>
          </w:rPr>
          <w:t>GW Music K &amp; 1st</w:t>
        </w:r>
      </w:hyperlink>
    </w:p>
    <w:p w:rsidR="008A70BC" w:rsidRPr="008A70BC" w:rsidRDefault="008A70BC" w:rsidP="008A70BC">
      <w:pPr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r w:rsidRPr="008A70BC">
        <w:rPr>
          <w:rFonts w:ascii="Arial" w:eastAsia="Times New Roman" w:hAnsi="Arial" w:cs="Arial"/>
          <w:color w:val="201F1E"/>
          <w:sz w:val="23"/>
          <w:szCs w:val="23"/>
        </w:rPr>
        <w:fldChar w:fldCharType="begin"/>
      </w:r>
      <w:r w:rsidRPr="008A70BC">
        <w:rPr>
          <w:rFonts w:ascii="Arial" w:eastAsia="Times New Roman" w:hAnsi="Arial" w:cs="Arial"/>
          <w:color w:val="201F1E"/>
          <w:sz w:val="23"/>
          <w:szCs w:val="23"/>
        </w:rPr>
        <w:instrText xml:space="preserve"> INCLUDEPICTURE "https://ssl.gstatic.com/s2/profiles/images/silhouette64.png" \* MERGEFORMATINET </w:instrText>
      </w:r>
      <w:r w:rsidRPr="008A70BC">
        <w:rPr>
          <w:rFonts w:ascii="Arial" w:eastAsia="Times New Roman" w:hAnsi="Arial" w:cs="Arial"/>
          <w:color w:val="201F1E"/>
          <w:sz w:val="23"/>
          <w:szCs w:val="23"/>
        </w:rPr>
        <w:fldChar w:fldCharType="separate"/>
      </w:r>
      <w:r w:rsidRPr="008A70BC">
        <w:rPr>
          <w:rFonts w:ascii="Arial" w:eastAsia="Times New Roman" w:hAnsi="Arial" w:cs="Arial"/>
          <w:noProof/>
          <w:color w:val="201F1E"/>
          <w:sz w:val="23"/>
          <w:szCs w:val="23"/>
        </w:rPr>
        <w:drawing>
          <wp:inline distT="0" distB="0" distL="0" distR="0">
            <wp:extent cx="637540" cy="637540"/>
            <wp:effectExtent l="0" t="0" r="0" b="0"/>
            <wp:docPr id="1" name="Picture 1" descr="Unknown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 profile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0BC">
        <w:rPr>
          <w:rFonts w:ascii="Arial" w:eastAsia="Times New Roman" w:hAnsi="Arial" w:cs="Arial"/>
          <w:color w:val="201F1E"/>
          <w:sz w:val="23"/>
          <w:szCs w:val="23"/>
        </w:rPr>
        <w:fldChar w:fldCharType="end"/>
      </w:r>
      <w:r w:rsidRPr="008A70BC">
        <w:rPr>
          <w:rFonts w:ascii="inherit" w:eastAsia="Times New Roman" w:hAnsi="inherit" w:cs="Arial"/>
          <w:color w:val="262626"/>
          <w:sz w:val="20"/>
          <w:szCs w:val="20"/>
          <w:bdr w:val="none" w:sz="0" w:space="0" w:color="auto" w:frame="1"/>
        </w:rPr>
        <w:t>I've added the Week 3 Music Folder.</w:t>
      </w:r>
      <w:r w:rsidRPr="008A70BC">
        <w:rPr>
          <w:rFonts w:ascii="inherit" w:eastAsia="Times New Roman" w:hAnsi="inherit" w:cs="Arial"/>
          <w:color w:val="262626"/>
          <w:sz w:val="20"/>
          <w:szCs w:val="20"/>
          <w:bdr w:val="none" w:sz="0" w:space="0" w:color="auto" w:frame="1"/>
        </w:rPr>
        <w:br/>
        <w:t>Remember to print of the docs for plans, instructions and lyrics.</w:t>
      </w:r>
      <w:r w:rsidRPr="008A70BC">
        <w:rPr>
          <w:rFonts w:ascii="inherit" w:eastAsia="Times New Roman" w:hAnsi="inherit" w:cs="Arial"/>
          <w:color w:val="262626"/>
          <w:sz w:val="20"/>
          <w:szCs w:val="20"/>
          <w:bdr w:val="none" w:sz="0" w:space="0" w:color="auto" w:frame="1"/>
        </w:rPr>
        <w:br/>
        <w:t>If you have questions or problems, contact jgarrison@missouristate.edu</w:t>
      </w:r>
      <w:r w:rsidRPr="008A70BC">
        <w:rPr>
          <w:rFonts w:ascii="inherit" w:eastAsia="Times New Roman" w:hAnsi="inherit" w:cs="Arial"/>
          <w:color w:val="262626"/>
          <w:sz w:val="20"/>
          <w:szCs w:val="20"/>
          <w:bdr w:val="none" w:sz="0" w:space="0" w:color="auto" w:frame="1"/>
        </w:rPr>
        <w:br/>
        <w:t>Enjoy!</w:t>
      </w:r>
    </w:p>
    <w:p w:rsidR="008A70BC" w:rsidRPr="008A70BC" w:rsidRDefault="008A70BC" w:rsidP="008A70BC">
      <w:pPr>
        <w:textAlignment w:val="baseline"/>
        <w:rPr>
          <w:rFonts w:ascii="Arial" w:eastAsia="Times New Roman" w:hAnsi="Arial" w:cs="Arial"/>
          <w:color w:val="201F1E"/>
          <w:sz w:val="23"/>
          <w:szCs w:val="23"/>
        </w:rPr>
      </w:pPr>
      <w:hyperlink r:id="rId8" w:tgtFrame="_blank" w:history="1">
        <w:r w:rsidRPr="008A70BC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single" w:sz="6" w:space="0" w:color="3079ED" w:frame="1"/>
            <w:shd w:val="clear" w:color="auto" w:fill="4D90FE"/>
          </w:rPr>
          <w:t>Open</w:t>
        </w:r>
      </w:hyperlink>
    </w:p>
    <w:p w:rsidR="00635B30" w:rsidRDefault="008A70BC">
      <w:bookmarkStart w:id="0" w:name="_GoBack"/>
      <w:bookmarkEnd w:id="0"/>
    </w:p>
    <w:sectPr w:rsidR="00635B30" w:rsidSect="0037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BC"/>
    <w:rsid w:val="0037739B"/>
    <w:rsid w:val="008A70BC"/>
    <w:rsid w:val="00B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C5B0C"/>
  <w14:defaultImageDpi w14:val="32767"/>
  <w15:chartTrackingRefBased/>
  <w15:docId w15:val="{E8461496-684A-DA45-BD7D-9047B6ED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14043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3pst6OigBc9r0VCqGaDT6NJf7Ox10Pa?usp=sharing_eip&amp;ts=5e98513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s3pst6OigBc9r0VCqGaDT6NJf7Ox10Pa?usp=sharing_eil&amp;ts=5e98513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garrison728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Hammerschmidt</dc:creator>
  <cp:keywords/>
  <dc:description/>
  <cp:lastModifiedBy>Melinda Hammerschmidt</cp:lastModifiedBy>
  <cp:revision>1</cp:revision>
  <dcterms:created xsi:type="dcterms:W3CDTF">2020-04-16T13:17:00Z</dcterms:created>
  <dcterms:modified xsi:type="dcterms:W3CDTF">2020-04-16T13:17:00Z</dcterms:modified>
</cp:coreProperties>
</file>